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3160" w14:textId="2E2C47E7" w:rsidR="00DA629A" w:rsidRDefault="003B38A6" w:rsidP="003B38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United Methodist Church</w:t>
      </w:r>
    </w:p>
    <w:p w14:paraId="70C82394" w14:textId="668F3D4B" w:rsidR="003B38A6" w:rsidRDefault="003B38A6" w:rsidP="003B38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618 Eighth Street</w:t>
      </w:r>
    </w:p>
    <w:p w14:paraId="546347FE" w14:textId="5A3EAB7E" w:rsidR="003B38A6" w:rsidRDefault="003B38A6" w:rsidP="003B38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Columbus, Indiana 47201</w:t>
      </w:r>
    </w:p>
    <w:p w14:paraId="644A37E1" w14:textId="77777777" w:rsidR="003B38A6" w:rsidRDefault="003B38A6" w:rsidP="003B38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3485A" w14:textId="281663AC" w:rsidR="003B38A6" w:rsidRDefault="003B38A6" w:rsidP="003B38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Rev. Howard E. Boles</w:t>
      </w:r>
    </w:p>
    <w:p w14:paraId="10F6A38D" w14:textId="34EC0D5D" w:rsidR="003B38A6" w:rsidRDefault="003B38A6" w:rsidP="003B38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2C4D26">
        <w:rPr>
          <w:rFonts w:ascii="Times New Roman" w:hAnsi="Times New Roman" w:cs="Times New Roman"/>
          <w:b/>
          <w:bCs/>
          <w:sz w:val="24"/>
          <w:szCs w:val="24"/>
        </w:rPr>
        <w:t>17, 2024</w:t>
      </w:r>
    </w:p>
    <w:p w14:paraId="724EF52F" w14:textId="77777777" w:rsidR="002C4D26" w:rsidRDefault="002C4D26" w:rsidP="003B38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080BF" w14:textId="345323D7" w:rsidR="002C4D26" w:rsidRDefault="002C4D26" w:rsidP="003B38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“Come Before Winter”</w:t>
      </w:r>
    </w:p>
    <w:p w14:paraId="3AC42529" w14:textId="77FE4B9A" w:rsidR="002C4D26" w:rsidRPr="002C4D26" w:rsidRDefault="002C4D26" w:rsidP="003B38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Text: </w:t>
      </w:r>
      <w:r w:rsidR="00112E72">
        <w:rPr>
          <w:rFonts w:ascii="Times New Roman" w:hAnsi="Times New Roman" w:cs="Times New Roman"/>
          <w:sz w:val="24"/>
          <w:szCs w:val="24"/>
        </w:rPr>
        <w:t>2Timothy 4:9-16</w:t>
      </w:r>
    </w:p>
    <w:p w14:paraId="52118539" w14:textId="77777777" w:rsidR="00DA629A" w:rsidRDefault="00DA629A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70452" w14:textId="5ED1DE44" w:rsidR="004A198E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story about a man who surprised all his family and friends when he announced that he was taking up mountain climbing as a hobby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had never done anything like this before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he began a training program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worked hard and strengthened his muscles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When it came time to select a mountain to climb, he chose El Capitan in Yosemite, a popular but very difficult slope.</w:t>
      </w:r>
    </w:p>
    <w:p w14:paraId="6572E033" w14:textId="77777777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6B752" w14:textId="2CDD24C3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man was about </w:t>
      </w:r>
      <w:r w:rsidR="001141E2">
        <w:rPr>
          <w:rFonts w:ascii="Times New Roman" w:hAnsi="Times New Roman" w:cs="Times New Roman"/>
          <w:sz w:val="24"/>
          <w:szCs w:val="24"/>
        </w:rPr>
        <w:t>halfway</w:t>
      </w:r>
      <w:r>
        <w:rPr>
          <w:rFonts w:ascii="Times New Roman" w:hAnsi="Times New Roman" w:cs="Times New Roman"/>
          <w:sz w:val="24"/>
          <w:szCs w:val="24"/>
        </w:rPr>
        <w:t xml:space="preserve"> up the steep rock face, he looked up and realized that his rope was about to break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looked down knowing that he was about to fall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was then that he made an important decision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next time he would buy stronger rope.</w:t>
      </w:r>
    </w:p>
    <w:p w14:paraId="265CAB82" w14:textId="77777777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F9A9F" w14:textId="7E6088DA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the right decision, but terrible timing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Life can be like that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is about making the right decisions and making them at the right moments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are a lot of decisions that we look back upon with regret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waited too </w:t>
      </w:r>
      <w:r w:rsidR="000F795F">
        <w:rPr>
          <w:rFonts w:ascii="Times New Roman" w:hAnsi="Times New Roman" w:cs="Times New Roman"/>
          <w:sz w:val="24"/>
          <w:szCs w:val="24"/>
        </w:rPr>
        <w:t xml:space="preserve">long. </w:t>
      </w:r>
      <w:r>
        <w:rPr>
          <w:rFonts w:ascii="Times New Roman" w:hAnsi="Times New Roman" w:cs="Times New Roman"/>
          <w:sz w:val="24"/>
          <w:szCs w:val="24"/>
        </w:rPr>
        <w:t>The opportunity passed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wish we had acted differently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 of the challenges of life is making the right choices at the right moment.</w:t>
      </w:r>
    </w:p>
    <w:p w14:paraId="4C624D94" w14:textId="77777777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13990" w14:textId="2F45FDA0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reading comes at the end of Paul’s letter to Timothy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would be easy to overlook the importance of this reading because of the many confusing names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there is something very important in Paul’s concluding comments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Something that is deeply meaningful to us all.</w:t>
      </w:r>
    </w:p>
    <w:p w14:paraId="626F5E11" w14:textId="77777777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6A114" w14:textId="13DB59D4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context of today’s reading is that Paul is very lonely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briefly mentions all those who have left him, those who were once by his side, those he wishes were present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we had read all of chapter 4, you would hear that it is filled with a deep sadness as Paul expresses his loneliness and his longing for his friends like Timothy.</w:t>
      </w:r>
    </w:p>
    <w:p w14:paraId="3DF95B45" w14:textId="77777777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EDD7C" w14:textId="38F1AEDF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Amid all those hard to pronounce names, there is a very important line that could be easily overlooked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seems so mundane, but it is powerful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Paul misses his friend deeply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And he says, “Do your best to come before winter.”</w:t>
      </w:r>
    </w:p>
    <w:p w14:paraId="6EA94953" w14:textId="77777777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A9C38" w14:textId="19683619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might seem like an insignificant line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it is filled with importance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we know of the geography of the area where Paul is writing from is that travel was extremely dangerous from November until March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seas were </w:t>
      </w:r>
      <w:r w:rsidR="001141E2">
        <w:rPr>
          <w:rFonts w:ascii="Times New Roman" w:hAnsi="Times New Roman" w:cs="Times New Roman"/>
          <w:sz w:val="24"/>
          <w:szCs w:val="24"/>
        </w:rPr>
        <w:t>rough,</w:t>
      </w:r>
      <w:r>
        <w:rPr>
          <w:rFonts w:ascii="Times New Roman" w:hAnsi="Times New Roman" w:cs="Times New Roman"/>
          <w:sz w:val="24"/>
          <w:szCs w:val="24"/>
        </w:rPr>
        <w:t xml:space="preserve"> and most sailors were unwilling to even attempt navigation during these months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Thus, if you were to travel, you needed to do so during the summer months…or else it would be too late.</w:t>
      </w:r>
    </w:p>
    <w:p w14:paraId="3CFF5508" w14:textId="77777777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54AD5" w14:textId="5475B2B5" w:rsidR="00E718D3" w:rsidRDefault="00E718D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knows that if Timothy doesn’t come soon, if he doesn’t come before winter, that window of opportunity will pass for another season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They will not be able to see one another until late </w:t>
      </w:r>
      <w:r>
        <w:rPr>
          <w:rFonts w:ascii="Times New Roman" w:hAnsi="Times New Roman" w:cs="Times New Roman"/>
          <w:sz w:val="24"/>
          <w:szCs w:val="24"/>
        </w:rPr>
        <w:lastRenderedPageBreak/>
        <w:t>spring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That simple phrase</w:t>
      </w:r>
      <w:r w:rsidR="0073397D">
        <w:rPr>
          <w:rFonts w:ascii="Times New Roman" w:hAnsi="Times New Roman" w:cs="Times New Roman"/>
          <w:sz w:val="24"/>
          <w:szCs w:val="24"/>
        </w:rPr>
        <w:t>, “Come before winter,” captures that difficult reality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73397D">
        <w:rPr>
          <w:rFonts w:ascii="Times New Roman" w:hAnsi="Times New Roman" w:cs="Times New Roman"/>
          <w:sz w:val="24"/>
          <w:szCs w:val="24"/>
        </w:rPr>
        <w:t>Don’t wait until it is too late.</w:t>
      </w:r>
    </w:p>
    <w:p w14:paraId="20A45C0F" w14:textId="77777777" w:rsidR="0073397D" w:rsidRDefault="0073397D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D42CF" w14:textId="7219CDBD" w:rsidR="0073397D" w:rsidRDefault="00962594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winter, Diane and I were </w:t>
      </w:r>
      <w:r w:rsidR="002E1092">
        <w:rPr>
          <w:rFonts w:ascii="Times New Roman" w:hAnsi="Times New Roman" w:cs="Times New Roman"/>
          <w:sz w:val="24"/>
          <w:szCs w:val="24"/>
        </w:rPr>
        <w:t>looking at the year ahead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2E1092">
        <w:rPr>
          <w:rFonts w:ascii="Times New Roman" w:hAnsi="Times New Roman" w:cs="Times New Roman"/>
          <w:sz w:val="24"/>
          <w:szCs w:val="24"/>
        </w:rPr>
        <w:t>I don’t recall which one of us saw it first, but we saw an ad for the Rolling Stones concert tour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942893">
        <w:rPr>
          <w:rFonts w:ascii="Times New Roman" w:hAnsi="Times New Roman" w:cs="Times New Roman"/>
          <w:sz w:val="24"/>
          <w:szCs w:val="24"/>
        </w:rPr>
        <w:t>We had bought tickets for a previous show that was cancelled due to covid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942893">
        <w:rPr>
          <w:rFonts w:ascii="Times New Roman" w:hAnsi="Times New Roman" w:cs="Times New Roman"/>
          <w:sz w:val="24"/>
          <w:szCs w:val="24"/>
        </w:rPr>
        <w:t xml:space="preserve">At with the band members being over 80 years old, we realized there are a dwindling number of </w:t>
      </w:r>
      <w:r w:rsidR="002A1141">
        <w:rPr>
          <w:rFonts w:ascii="Times New Roman" w:hAnsi="Times New Roman" w:cs="Times New Roman"/>
          <w:sz w:val="24"/>
          <w:szCs w:val="24"/>
        </w:rPr>
        <w:t>opportunities to see them live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2A1141">
        <w:rPr>
          <w:rFonts w:ascii="Times New Roman" w:hAnsi="Times New Roman" w:cs="Times New Roman"/>
          <w:sz w:val="24"/>
          <w:szCs w:val="24"/>
        </w:rPr>
        <w:t>We made the decision to purchase two tickets for Soldier Field in Chicago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257C6" w14:textId="77777777" w:rsidR="00471FB9" w:rsidRDefault="00471FB9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D5DB8" w14:textId="0A329E73" w:rsidR="00471FB9" w:rsidRDefault="00471FB9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we enjoy live music, we made the decision to </w:t>
      </w:r>
      <w:r w:rsidR="00FB09E2">
        <w:rPr>
          <w:rFonts w:ascii="Times New Roman" w:hAnsi="Times New Roman" w:cs="Times New Roman"/>
          <w:sz w:val="24"/>
          <w:szCs w:val="24"/>
        </w:rPr>
        <w:t>take advantage of as many opportunities as possible this year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FB09E2">
        <w:rPr>
          <w:rFonts w:ascii="Times New Roman" w:hAnsi="Times New Roman" w:cs="Times New Roman"/>
          <w:sz w:val="24"/>
          <w:szCs w:val="24"/>
        </w:rPr>
        <w:t>We saw a concert at Red Rocks Amphitheater in Denver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FB09E2">
        <w:rPr>
          <w:rFonts w:ascii="Times New Roman" w:hAnsi="Times New Roman" w:cs="Times New Roman"/>
          <w:sz w:val="24"/>
          <w:szCs w:val="24"/>
        </w:rPr>
        <w:t>We saw the final tour of the Electric Light Orchestra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FB09E2">
        <w:rPr>
          <w:rFonts w:ascii="Times New Roman" w:hAnsi="Times New Roman" w:cs="Times New Roman"/>
          <w:sz w:val="24"/>
          <w:szCs w:val="24"/>
        </w:rPr>
        <w:t xml:space="preserve">Spent a lovely evening </w:t>
      </w:r>
      <w:r w:rsidR="005A1AB0">
        <w:rPr>
          <w:rFonts w:ascii="Times New Roman" w:hAnsi="Times New Roman" w:cs="Times New Roman"/>
          <w:sz w:val="24"/>
          <w:szCs w:val="24"/>
        </w:rPr>
        <w:t>in Indianapolis listening to the Indigo Girls and Melissa Etheridge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5A1AB0">
        <w:rPr>
          <w:rFonts w:ascii="Times New Roman" w:hAnsi="Times New Roman" w:cs="Times New Roman"/>
          <w:sz w:val="24"/>
          <w:szCs w:val="24"/>
        </w:rPr>
        <w:t xml:space="preserve">We dubbed it our year of </w:t>
      </w:r>
      <w:r w:rsidR="00FF0D2A">
        <w:rPr>
          <w:rFonts w:ascii="Times New Roman" w:hAnsi="Times New Roman" w:cs="Times New Roman"/>
          <w:sz w:val="24"/>
          <w:szCs w:val="24"/>
        </w:rPr>
        <w:t>great live music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FF0D2A">
        <w:rPr>
          <w:rFonts w:ascii="Times New Roman" w:hAnsi="Times New Roman" w:cs="Times New Roman"/>
          <w:sz w:val="24"/>
          <w:szCs w:val="24"/>
        </w:rPr>
        <w:t>There were a lot of wonderful concerts.</w:t>
      </w:r>
    </w:p>
    <w:p w14:paraId="34F8D6A1" w14:textId="77777777" w:rsidR="00FF0D2A" w:rsidRDefault="00FF0D2A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A54D3" w14:textId="52AA378B" w:rsidR="00000054" w:rsidRDefault="00FF0D2A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for the Rolling Stones, they did not disappoint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Even at </w:t>
      </w:r>
      <w:r w:rsidR="00634808">
        <w:rPr>
          <w:rFonts w:ascii="Times New Roman" w:hAnsi="Times New Roman" w:cs="Times New Roman"/>
          <w:sz w:val="24"/>
          <w:szCs w:val="24"/>
        </w:rPr>
        <w:t xml:space="preserve">81 years of age, Mick Jagger was </w:t>
      </w:r>
      <w:r w:rsidR="00EE24FD">
        <w:rPr>
          <w:rFonts w:ascii="Times New Roman" w:hAnsi="Times New Roman" w:cs="Times New Roman"/>
          <w:sz w:val="24"/>
          <w:szCs w:val="24"/>
        </w:rPr>
        <w:t>moving non-stop singing and dancing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B36E67">
        <w:rPr>
          <w:rFonts w:ascii="Times New Roman" w:hAnsi="Times New Roman" w:cs="Times New Roman"/>
          <w:sz w:val="24"/>
          <w:szCs w:val="24"/>
        </w:rPr>
        <w:t>And I may see if Keith Richards is available to play for my funeral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000054">
        <w:rPr>
          <w:rFonts w:ascii="Times New Roman" w:hAnsi="Times New Roman" w:cs="Times New Roman"/>
          <w:sz w:val="24"/>
          <w:szCs w:val="24"/>
        </w:rPr>
        <w:t>The point is, we could have found so many excuses not to attend these concerts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000054">
        <w:rPr>
          <w:rFonts w:ascii="Times New Roman" w:hAnsi="Times New Roman" w:cs="Times New Roman"/>
          <w:sz w:val="24"/>
          <w:szCs w:val="24"/>
        </w:rPr>
        <w:t>Too busy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000054">
        <w:rPr>
          <w:rFonts w:ascii="Times New Roman" w:hAnsi="Times New Roman" w:cs="Times New Roman"/>
          <w:sz w:val="24"/>
          <w:szCs w:val="24"/>
        </w:rPr>
        <w:t>Too tired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000054">
        <w:rPr>
          <w:rFonts w:ascii="Times New Roman" w:hAnsi="Times New Roman" w:cs="Times New Roman"/>
          <w:sz w:val="24"/>
          <w:szCs w:val="24"/>
        </w:rPr>
        <w:t>The price of tickets is too high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0B07DE">
        <w:rPr>
          <w:rFonts w:ascii="Times New Roman" w:hAnsi="Times New Roman" w:cs="Times New Roman"/>
          <w:sz w:val="24"/>
          <w:szCs w:val="24"/>
        </w:rPr>
        <w:t>There are always so many reasons not to do something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0B07DE">
        <w:rPr>
          <w:rFonts w:ascii="Times New Roman" w:hAnsi="Times New Roman" w:cs="Times New Roman"/>
          <w:sz w:val="24"/>
          <w:szCs w:val="24"/>
        </w:rPr>
        <w:t xml:space="preserve">But I am so glad that we </w:t>
      </w:r>
      <w:r w:rsidR="009311BE">
        <w:rPr>
          <w:rFonts w:ascii="Times New Roman" w:hAnsi="Times New Roman" w:cs="Times New Roman"/>
          <w:sz w:val="24"/>
          <w:szCs w:val="24"/>
        </w:rPr>
        <w:t>were there.</w:t>
      </w:r>
    </w:p>
    <w:p w14:paraId="6C009BA5" w14:textId="77777777" w:rsidR="009311BE" w:rsidRDefault="009311BE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B3F84" w14:textId="7F1C5F4A" w:rsidR="008F1250" w:rsidRDefault="008F1250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so easy to postpone such dreams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keep saying, “Someday….” But then someday never arrives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“Come before winter.</w:t>
      </w:r>
    </w:p>
    <w:p w14:paraId="294F9220" w14:textId="77777777" w:rsidR="008F1250" w:rsidRDefault="008F1250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C70CB" w14:textId="67BB2853" w:rsidR="008F1250" w:rsidRDefault="005F54B6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of Anne Tyler’s novels revolve around a theme of people re-inventing themselves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They leave behind the life they have know</w:t>
      </w:r>
      <w:r w:rsidR="00EC2374">
        <w:rPr>
          <w:rFonts w:ascii="Times New Roman" w:hAnsi="Times New Roman" w:cs="Times New Roman"/>
          <w:sz w:val="24"/>
          <w:szCs w:val="24"/>
        </w:rPr>
        <w:t xml:space="preserve"> and start over in a meaningful way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EC2374">
        <w:rPr>
          <w:rFonts w:ascii="Times New Roman" w:hAnsi="Times New Roman" w:cs="Times New Roman"/>
          <w:sz w:val="24"/>
          <w:szCs w:val="24"/>
        </w:rPr>
        <w:t xml:space="preserve">In </w:t>
      </w:r>
      <w:r w:rsidR="00B11121">
        <w:rPr>
          <w:rFonts w:ascii="Times New Roman" w:hAnsi="Times New Roman" w:cs="Times New Roman"/>
          <w:sz w:val="24"/>
          <w:szCs w:val="24"/>
        </w:rPr>
        <w:t xml:space="preserve">her novel, “Back When We Were Grownups” </w:t>
      </w:r>
      <w:r w:rsidR="003A36ED">
        <w:rPr>
          <w:rFonts w:ascii="Times New Roman" w:hAnsi="Times New Roman" w:cs="Times New Roman"/>
          <w:sz w:val="24"/>
          <w:szCs w:val="24"/>
        </w:rPr>
        <w:t xml:space="preserve">the lead character, Rebecca, is </w:t>
      </w:r>
      <w:r w:rsidR="005F15BC">
        <w:rPr>
          <w:rFonts w:ascii="Times New Roman" w:hAnsi="Times New Roman" w:cs="Times New Roman"/>
          <w:sz w:val="24"/>
          <w:szCs w:val="24"/>
        </w:rPr>
        <w:t xml:space="preserve">telling </w:t>
      </w:r>
      <w:r w:rsidR="00A30BDB">
        <w:rPr>
          <w:rFonts w:ascii="Times New Roman" w:hAnsi="Times New Roman" w:cs="Times New Roman"/>
          <w:sz w:val="24"/>
          <w:szCs w:val="24"/>
        </w:rPr>
        <w:t xml:space="preserve">her grandchildren </w:t>
      </w:r>
      <w:r w:rsidR="00FA6216">
        <w:rPr>
          <w:rFonts w:ascii="Times New Roman" w:hAnsi="Times New Roman" w:cs="Times New Roman"/>
          <w:sz w:val="24"/>
          <w:szCs w:val="24"/>
        </w:rPr>
        <w:t>about a gift she received as a young girl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FA6216">
        <w:rPr>
          <w:rFonts w:ascii="Times New Roman" w:hAnsi="Times New Roman" w:cs="Times New Roman"/>
          <w:sz w:val="24"/>
          <w:szCs w:val="24"/>
        </w:rPr>
        <w:t>An aunt gave her a beautiful, tall white candle with a kind of frill and lace</w:t>
      </w:r>
      <w:r w:rsidR="00381163">
        <w:rPr>
          <w:rFonts w:ascii="Times New Roman" w:hAnsi="Times New Roman" w:cs="Times New Roman"/>
          <w:sz w:val="24"/>
          <w:szCs w:val="24"/>
        </w:rPr>
        <w:t xml:space="preserve"> running up it in a spiral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381163">
        <w:rPr>
          <w:rFonts w:ascii="Times New Roman" w:hAnsi="Times New Roman" w:cs="Times New Roman"/>
          <w:sz w:val="24"/>
          <w:szCs w:val="24"/>
        </w:rPr>
        <w:t>She thought it was a great treasure.</w:t>
      </w:r>
    </w:p>
    <w:p w14:paraId="47E88703" w14:textId="77777777" w:rsidR="00381163" w:rsidRDefault="0038116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E512F" w14:textId="459E877F" w:rsidR="00381163" w:rsidRDefault="00B303BD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put it away in her dresser wanting to save it for a special occasion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144957">
        <w:rPr>
          <w:rFonts w:ascii="Times New Roman" w:hAnsi="Times New Roman" w:cs="Times New Roman"/>
          <w:sz w:val="24"/>
          <w:szCs w:val="24"/>
        </w:rPr>
        <w:t>She was waiting for the perfect moment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144957">
        <w:rPr>
          <w:rFonts w:ascii="Times New Roman" w:hAnsi="Times New Roman" w:cs="Times New Roman"/>
          <w:sz w:val="24"/>
          <w:szCs w:val="24"/>
        </w:rPr>
        <w:t>Her aunt asked her if she had burnt it yet and each time Rebeccas would say she was waiting for a special occasion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144957">
        <w:rPr>
          <w:rFonts w:ascii="Times New Roman" w:hAnsi="Times New Roman" w:cs="Times New Roman"/>
          <w:sz w:val="24"/>
          <w:szCs w:val="24"/>
        </w:rPr>
        <w:t>Then, several years later, she opened that drawer and unwrapped the candle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736934">
        <w:rPr>
          <w:rFonts w:ascii="Times New Roman" w:hAnsi="Times New Roman" w:cs="Times New Roman"/>
          <w:sz w:val="24"/>
          <w:szCs w:val="24"/>
        </w:rPr>
        <w:t>It had turned yellow and was warped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736934">
        <w:rPr>
          <w:rFonts w:ascii="Times New Roman" w:hAnsi="Times New Roman" w:cs="Times New Roman"/>
          <w:sz w:val="24"/>
          <w:szCs w:val="24"/>
        </w:rPr>
        <w:t xml:space="preserve">The lace was falling off. </w:t>
      </w:r>
    </w:p>
    <w:p w14:paraId="451CF86F" w14:textId="77777777" w:rsidR="00736934" w:rsidRDefault="00736934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3F7C0" w14:textId="4ECED608" w:rsidR="00736934" w:rsidRDefault="00736934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said to her grandkids all these years later, “I</w:t>
      </w:r>
      <w:r w:rsidR="00BE5A45">
        <w:rPr>
          <w:rFonts w:ascii="Times New Roman" w:hAnsi="Times New Roman" w:cs="Times New Roman"/>
          <w:sz w:val="24"/>
          <w:szCs w:val="24"/>
        </w:rPr>
        <w:t>’d never seen it burning, and now I never would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BE5A45">
        <w:rPr>
          <w:rFonts w:ascii="Times New Roman" w:hAnsi="Times New Roman" w:cs="Times New Roman"/>
          <w:sz w:val="24"/>
          <w:szCs w:val="24"/>
        </w:rPr>
        <w:t>So ever since that time, I light candles any chance I get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BE5A45">
        <w:rPr>
          <w:rFonts w:ascii="Times New Roman" w:hAnsi="Times New Roman" w:cs="Times New Roman"/>
          <w:sz w:val="24"/>
          <w:szCs w:val="24"/>
        </w:rPr>
        <w:t>I light them by the dozens, all over every room, at every party</w:t>
      </w:r>
      <w:r w:rsidR="001141E2">
        <w:rPr>
          <w:rFonts w:ascii="Times New Roman" w:hAnsi="Times New Roman" w:cs="Times New Roman"/>
          <w:sz w:val="24"/>
          <w:szCs w:val="24"/>
        </w:rPr>
        <w:t>…. Multitudes</w:t>
      </w:r>
      <w:r w:rsidR="00485059">
        <w:rPr>
          <w:rFonts w:ascii="Times New Roman" w:hAnsi="Times New Roman" w:cs="Times New Roman"/>
          <w:sz w:val="24"/>
          <w:szCs w:val="24"/>
        </w:rPr>
        <w:t xml:space="preserve"> of candles.”</w:t>
      </w:r>
    </w:p>
    <w:p w14:paraId="76F5FE0D" w14:textId="77777777" w:rsidR="00485059" w:rsidRDefault="00485059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5304D" w14:textId="260C0ACF" w:rsidR="00485059" w:rsidRDefault="00485059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wise words from </w:t>
      </w:r>
      <w:r w:rsidR="00FE3D25">
        <w:rPr>
          <w:rFonts w:ascii="Times New Roman" w:hAnsi="Times New Roman" w:cs="Times New Roman"/>
          <w:sz w:val="24"/>
          <w:szCs w:val="24"/>
        </w:rPr>
        <w:t xml:space="preserve">someone who </w:t>
      </w:r>
      <w:r w:rsidR="0020115E">
        <w:rPr>
          <w:rFonts w:ascii="Times New Roman" w:hAnsi="Times New Roman" w:cs="Times New Roman"/>
          <w:sz w:val="24"/>
          <w:szCs w:val="24"/>
        </w:rPr>
        <w:t>had learned from a missed opportunity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20115E">
        <w:rPr>
          <w:rFonts w:ascii="Times New Roman" w:hAnsi="Times New Roman" w:cs="Times New Roman"/>
          <w:sz w:val="24"/>
          <w:szCs w:val="24"/>
        </w:rPr>
        <w:t>Light the candles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20115E">
        <w:rPr>
          <w:rFonts w:ascii="Times New Roman" w:hAnsi="Times New Roman" w:cs="Times New Roman"/>
          <w:sz w:val="24"/>
          <w:szCs w:val="24"/>
        </w:rPr>
        <w:t>Find a reason to celebrate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20115E">
        <w:rPr>
          <w:rFonts w:ascii="Times New Roman" w:hAnsi="Times New Roman" w:cs="Times New Roman"/>
          <w:sz w:val="24"/>
          <w:szCs w:val="24"/>
        </w:rPr>
        <w:t>Don’t wait for special occasions, make them every day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D532B6">
        <w:rPr>
          <w:rFonts w:ascii="Times New Roman" w:hAnsi="Times New Roman" w:cs="Times New Roman"/>
          <w:sz w:val="24"/>
          <w:szCs w:val="24"/>
        </w:rPr>
        <w:t>“Come before winter.”</w:t>
      </w:r>
    </w:p>
    <w:p w14:paraId="4226E3B8" w14:textId="77777777" w:rsidR="00D532B6" w:rsidRDefault="00D532B6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A1570" w14:textId="4CD81985" w:rsidR="00D532B6" w:rsidRDefault="00550A89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 many articles and yellowed newspaper articles I have accumulated over the years, is a letter to Anne Landers, the former advice columnist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9D0A38">
        <w:rPr>
          <w:rFonts w:ascii="Times New Roman" w:hAnsi="Times New Roman" w:cs="Times New Roman"/>
          <w:sz w:val="24"/>
          <w:szCs w:val="24"/>
        </w:rPr>
        <w:t>The article was not a question, but more of a gentle reminder to the readers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020D66">
        <w:rPr>
          <w:rFonts w:ascii="Times New Roman" w:hAnsi="Times New Roman" w:cs="Times New Roman"/>
          <w:sz w:val="24"/>
          <w:szCs w:val="24"/>
        </w:rPr>
        <w:t xml:space="preserve">The letter spoke about a friend who had knitted a lovely sweater </w:t>
      </w:r>
      <w:r w:rsidR="00555688">
        <w:rPr>
          <w:rFonts w:ascii="Times New Roman" w:hAnsi="Times New Roman" w:cs="Times New Roman"/>
          <w:sz w:val="24"/>
          <w:szCs w:val="24"/>
        </w:rPr>
        <w:lastRenderedPageBreak/>
        <w:t>and gave it to the writer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555688">
        <w:rPr>
          <w:rFonts w:ascii="Times New Roman" w:hAnsi="Times New Roman" w:cs="Times New Roman"/>
          <w:sz w:val="24"/>
          <w:szCs w:val="24"/>
        </w:rPr>
        <w:t>At the time it was warm weather, so she put it away in her closet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D2A32">
        <w:rPr>
          <w:rFonts w:ascii="Times New Roman" w:hAnsi="Times New Roman" w:cs="Times New Roman"/>
          <w:sz w:val="24"/>
          <w:szCs w:val="24"/>
        </w:rPr>
        <w:t>One cold, January day, she remembered the sweater and got it out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D2A32">
        <w:rPr>
          <w:rFonts w:ascii="Times New Roman" w:hAnsi="Times New Roman" w:cs="Times New Roman"/>
          <w:sz w:val="24"/>
          <w:szCs w:val="24"/>
        </w:rPr>
        <w:t>Surrounded by the warmth of that handmade sweater she thought, “I must call Joan tomorrow and tell her how much I appreciated the sweater on this really cold day.</w:t>
      </w:r>
      <w:r w:rsidR="00921690">
        <w:rPr>
          <w:rFonts w:ascii="Times New Roman" w:hAnsi="Times New Roman" w:cs="Times New Roman"/>
          <w:sz w:val="24"/>
          <w:szCs w:val="24"/>
        </w:rPr>
        <w:t>” The next day in the newspaper, however, she saw her friend’s name in the obituaries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921690">
        <w:rPr>
          <w:rFonts w:ascii="Times New Roman" w:hAnsi="Times New Roman" w:cs="Times New Roman"/>
          <w:sz w:val="24"/>
          <w:szCs w:val="24"/>
        </w:rPr>
        <w:t>She had died the day before.</w:t>
      </w:r>
    </w:p>
    <w:p w14:paraId="58AFBB10" w14:textId="77777777" w:rsidR="00921690" w:rsidRDefault="00921690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DFD46" w14:textId="4528553E" w:rsidR="00921690" w:rsidRDefault="00921690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wrote this letter to remind us all not to put off the things that are important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 whom do you need to say thank you</w:t>
      </w:r>
      <w:r w:rsidR="000F795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Who is it that has touched your life in a meaningful way</w:t>
      </w:r>
      <w:r w:rsidR="000F795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Who has shown you kindness in a time of </w:t>
      </w:r>
      <w:r w:rsidR="00D70930">
        <w:rPr>
          <w:rFonts w:ascii="Times New Roman" w:hAnsi="Times New Roman" w:cs="Times New Roman"/>
          <w:sz w:val="24"/>
          <w:szCs w:val="24"/>
        </w:rPr>
        <w:t>need?</w:t>
      </w:r>
      <w:r w:rsidR="000F795F">
        <w:rPr>
          <w:rFonts w:ascii="Times New Roman" w:hAnsi="Times New Roman" w:cs="Times New Roman"/>
          <w:sz w:val="24"/>
          <w:szCs w:val="24"/>
        </w:rPr>
        <w:t xml:space="preserve"> </w:t>
      </w:r>
      <w:r w:rsidR="007E7E9F">
        <w:rPr>
          <w:rFonts w:ascii="Times New Roman" w:hAnsi="Times New Roman" w:cs="Times New Roman"/>
          <w:sz w:val="24"/>
          <w:szCs w:val="24"/>
        </w:rPr>
        <w:t xml:space="preserve">Who would you </w:t>
      </w:r>
      <w:r w:rsidR="00AB46DB">
        <w:rPr>
          <w:rFonts w:ascii="Times New Roman" w:hAnsi="Times New Roman" w:cs="Times New Roman"/>
          <w:sz w:val="24"/>
          <w:szCs w:val="24"/>
        </w:rPr>
        <w:t>like to tell that you admire them, are proud of them, appreciate them</w:t>
      </w:r>
      <w:r w:rsidR="000F795F">
        <w:rPr>
          <w:rFonts w:ascii="Times New Roman" w:hAnsi="Times New Roman" w:cs="Times New Roman"/>
          <w:sz w:val="24"/>
          <w:szCs w:val="24"/>
        </w:rPr>
        <w:t xml:space="preserve">? </w:t>
      </w:r>
      <w:r w:rsidR="006D7232">
        <w:rPr>
          <w:rFonts w:ascii="Times New Roman" w:hAnsi="Times New Roman" w:cs="Times New Roman"/>
          <w:sz w:val="24"/>
          <w:szCs w:val="24"/>
        </w:rPr>
        <w:t>Who have you been meaning to say, “I love you”</w:t>
      </w:r>
      <w:r w:rsidR="000F795F">
        <w:rPr>
          <w:rFonts w:ascii="Times New Roman" w:hAnsi="Times New Roman" w:cs="Times New Roman"/>
          <w:sz w:val="24"/>
          <w:szCs w:val="24"/>
        </w:rPr>
        <w:t xml:space="preserve">? </w:t>
      </w:r>
      <w:r w:rsidR="007E7E9F">
        <w:rPr>
          <w:rFonts w:ascii="Times New Roman" w:hAnsi="Times New Roman" w:cs="Times New Roman"/>
          <w:sz w:val="24"/>
          <w:szCs w:val="24"/>
        </w:rPr>
        <w:t>I hear Paul saying, “Come before winter.” Do it while there is time.</w:t>
      </w:r>
    </w:p>
    <w:p w14:paraId="76125C56" w14:textId="77777777" w:rsidR="00AB0FBF" w:rsidRDefault="00AB0FBF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51A04" w14:textId="375B0A16" w:rsidR="00453E32" w:rsidRDefault="00AB0FBF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familiar and beloved parables that Jesus told </w:t>
      </w:r>
      <w:r w:rsidR="00157C1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“The Parable of the Prodigal Son.” </w:t>
      </w:r>
      <w:r w:rsidR="00E55AF1">
        <w:rPr>
          <w:rFonts w:ascii="Times New Roman" w:hAnsi="Times New Roman" w:cs="Times New Roman"/>
          <w:sz w:val="24"/>
          <w:szCs w:val="24"/>
        </w:rPr>
        <w:t>In this story a young son asks for his inheritance from his father and then sets out on a</w:t>
      </w:r>
      <w:r w:rsidR="00453E32">
        <w:rPr>
          <w:rFonts w:ascii="Times New Roman" w:hAnsi="Times New Roman" w:cs="Times New Roman"/>
          <w:sz w:val="24"/>
          <w:szCs w:val="24"/>
        </w:rPr>
        <w:t>n adventure in a new town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453E32">
        <w:rPr>
          <w:rFonts w:ascii="Times New Roman" w:hAnsi="Times New Roman" w:cs="Times New Roman"/>
          <w:sz w:val="24"/>
          <w:szCs w:val="24"/>
        </w:rPr>
        <w:t>He is living it up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453E32">
        <w:rPr>
          <w:rFonts w:ascii="Times New Roman" w:hAnsi="Times New Roman" w:cs="Times New Roman"/>
          <w:sz w:val="24"/>
          <w:szCs w:val="24"/>
        </w:rPr>
        <w:t>And for a while things went well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453E32">
        <w:rPr>
          <w:rFonts w:ascii="Times New Roman" w:hAnsi="Times New Roman" w:cs="Times New Roman"/>
          <w:sz w:val="24"/>
          <w:szCs w:val="24"/>
        </w:rPr>
        <w:t>He was having a great time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C4717B">
        <w:rPr>
          <w:rFonts w:ascii="Times New Roman" w:hAnsi="Times New Roman" w:cs="Times New Roman"/>
          <w:sz w:val="24"/>
          <w:szCs w:val="24"/>
        </w:rPr>
        <w:t>But then a famine struck. His money ran out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C4717B">
        <w:rPr>
          <w:rFonts w:ascii="Times New Roman" w:hAnsi="Times New Roman" w:cs="Times New Roman"/>
          <w:sz w:val="24"/>
          <w:szCs w:val="24"/>
        </w:rPr>
        <w:t>So did his friends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C4717B">
        <w:rPr>
          <w:rFonts w:ascii="Times New Roman" w:hAnsi="Times New Roman" w:cs="Times New Roman"/>
          <w:sz w:val="24"/>
          <w:szCs w:val="24"/>
        </w:rPr>
        <w:t>He was left alone and hungry.</w:t>
      </w:r>
    </w:p>
    <w:p w14:paraId="73BB7B91" w14:textId="77777777" w:rsidR="00C4717B" w:rsidRDefault="00C4717B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49DCD" w14:textId="115D55C7" w:rsidR="00C4717B" w:rsidRDefault="00C4717B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found some work feeding p</w:t>
      </w:r>
      <w:r w:rsidR="003238A7">
        <w:rPr>
          <w:rFonts w:ascii="Times New Roman" w:hAnsi="Times New Roman" w:cs="Times New Roman"/>
          <w:sz w:val="24"/>
          <w:szCs w:val="24"/>
        </w:rPr>
        <w:t>igs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3238A7">
        <w:rPr>
          <w:rFonts w:ascii="Times New Roman" w:hAnsi="Times New Roman" w:cs="Times New Roman"/>
          <w:sz w:val="24"/>
          <w:szCs w:val="24"/>
        </w:rPr>
        <w:t>He was so hungry that the food he was giving them began to look appetizing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3238A7">
        <w:rPr>
          <w:rFonts w:ascii="Times New Roman" w:hAnsi="Times New Roman" w:cs="Times New Roman"/>
          <w:sz w:val="24"/>
          <w:szCs w:val="24"/>
        </w:rPr>
        <w:t>It was then that he came to his senses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E4293">
        <w:rPr>
          <w:rFonts w:ascii="Times New Roman" w:hAnsi="Times New Roman" w:cs="Times New Roman"/>
          <w:sz w:val="24"/>
          <w:szCs w:val="24"/>
        </w:rPr>
        <w:t>He would return to his father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E4293">
        <w:rPr>
          <w:rFonts w:ascii="Times New Roman" w:hAnsi="Times New Roman" w:cs="Times New Roman"/>
          <w:sz w:val="24"/>
          <w:szCs w:val="24"/>
        </w:rPr>
        <w:t>He would apologize for how he had left and how he had hurt his father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E4293">
        <w:rPr>
          <w:rFonts w:ascii="Times New Roman" w:hAnsi="Times New Roman" w:cs="Times New Roman"/>
          <w:sz w:val="24"/>
          <w:szCs w:val="24"/>
        </w:rPr>
        <w:t>He didn’t imagine</w:t>
      </w:r>
      <w:r w:rsidR="003A2555">
        <w:rPr>
          <w:rFonts w:ascii="Times New Roman" w:hAnsi="Times New Roman" w:cs="Times New Roman"/>
          <w:sz w:val="24"/>
          <w:szCs w:val="24"/>
        </w:rPr>
        <w:t xml:space="preserve"> regaining his status as a son, but if his father would accept him as a servant, he would be content with that.</w:t>
      </w:r>
    </w:p>
    <w:p w14:paraId="0E5205D4" w14:textId="77777777" w:rsidR="003A2555" w:rsidRDefault="003A2555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BD8BF" w14:textId="089D105E" w:rsidR="00867BC1" w:rsidRDefault="003A2555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son made his way back to his father and there is a moment of delight when the father sees his son in the distance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knows that walk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knows those features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867BC1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>son returning home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runs to greet him</w:t>
      </w:r>
      <w:r w:rsidR="00867BC1">
        <w:rPr>
          <w:rFonts w:ascii="Times New Roman" w:hAnsi="Times New Roman" w:cs="Times New Roman"/>
          <w:sz w:val="24"/>
          <w:szCs w:val="24"/>
        </w:rPr>
        <w:t xml:space="preserve"> and welcomes him back with joy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867BC1">
        <w:rPr>
          <w:rFonts w:ascii="Times New Roman" w:hAnsi="Times New Roman" w:cs="Times New Roman"/>
          <w:sz w:val="24"/>
          <w:szCs w:val="24"/>
        </w:rPr>
        <w:t>We know and love that story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867BC1">
        <w:rPr>
          <w:rFonts w:ascii="Times New Roman" w:hAnsi="Times New Roman" w:cs="Times New Roman"/>
          <w:sz w:val="24"/>
          <w:szCs w:val="24"/>
        </w:rPr>
        <w:t xml:space="preserve">It is a </w:t>
      </w:r>
      <w:r w:rsidR="0041039E">
        <w:rPr>
          <w:rFonts w:ascii="Times New Roman" w:hAnsi="Times New Roman" w:cs="Times New Roman"/>
          <w:sz w:val="24"/>
          <w:szCs w:val="24"/>
        </w:rPr>
        <w:t xml:space="preserve">beloved story about forgiveness, </w:t>
      </w:r>
      <w:r w:rsidR="000F795F">
        <w:rPr>
          <w:rFonts w:ascii="Times New Roman" w:hAnsi="Times New Roman" w:cs="Times New Roman"/>
          <w:sz w:val="24"/>
          <w:szCs w:val="24"/>
        </w:rPr>
        <w:t>acceptance,</w:t>
      </w:r>
      <w:r w:rsidR="0041039E">
        <w:rPr>
          <w:rFonts w:ascii="Times New Roman" w:hAnsi="Times New Roman" w:cs="Times New Roman"/>
          <w:sz w:val="24"/>
          <w:szCs w:val="24"/>
        </w:rPr>
        <w:t xml:space="preserve"> and </w:t>
      </w:r>
      <w:r w:rsidR="001525B1">
        <w:rPr>
          <w:rFonts w:ascii="Times New Roman" w:hAnsi="Times New Roman" w:cs="Times New Roman"/>
          <w:sz w:val="24"/>
          <w:szCs w:val="24"/>
        </w:rPr>
        <w:t>enduring love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DE704" w14:textId="77777777" w:rsidR="001525B1" w:rsidRDefault="001525B1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285C9" w14:textId="3439C15D" w:rsidR="001525B1" w:rsidRDefault="001525B1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American artist Thomas Hart Benton put a different spin on this familiar story with a painting he did somewhere between 1939-1941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6D3F6D">
        <w:rPr>
          <w:rFonts w:ascii="Times New Roman" w:hAnsi="Times New Roman" w:cs="Times New Roman"/>
          <w:sz w:val="24"/>
          <w:szCs w:val="24"/>
        </w:rPr>
        <w:t>The painting depicts the familiar return of the prodigal son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6D3F6D">
        <w:rPr>
          <w:rFonts w:ascii="Times New Roman" w:hAnsi="Times New Roman" w:cs="Times New Roman"/>
          <w:sz w:val="24"/>
          <w:szCs w:val="24"/>
        </w:rPr>
        <w:t>But the image is disturbing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EB7E8B">
        <w:rPr>
          <w:rFonts w:ascii="Times New Roman" w:hAnsi="Times New Roman" w:cs="Times New Roman"/>
          <w:sz w:val="24"/>
          <w:szCs w:val="24"/>
        </w:rPr>
        <w:t>It is an image drawn from the Depression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EB7E8B">
        <w:rPr>
          <w:rFonts w:ascii="Times New Roman" w:hAnsi="Times New Roman" w:cs="Times New Roman"/>
          <w:sz w:val="24"/>
          <w:szCs w:val="24"/>
        </w:rPr>
        <w:t>The son has come home with his bag in hand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EB7E8B">
        <w:rPr>
          <w:rFonts w:ascii="Times New Roman" w:hAnsi="Times New Roman" w:cs="Times New Roman"/>
          <w:sz w:val="24"/>
          <w:szCs w:val="24"/>
        </w:rPr>
        <w:t xml:space="preserve">But the home he finds is now a </w:t>
      </w:r>
      <w:r w:rsidR="001141E2">
        <w:rPr>
          <w:rFonts w:ascii="Times New Roman" w:hAnsi="Times New Roman" w:cs="Times New Roman"/>
          <w:sz w:val="24"/>
          <w:szCs w:val="24"/>
        </w:rPr>
        <w:t>worn-down</w:t>
      </w:r>
      <w:r w:rsidR="00A51350">
        <w:rPr>
          <w:rFonts w:ascii="Times New Roman" w:hAnsi="Times New Roman" w:cs="Times New Roman"/>
          <w:sz w:val="24"/>
          <w:szCs w:val="24"/>
        </w:rPr>
        <w:t xml:space="preserve"> shack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51350">
        <w:rPr>
          <w:rFonts w:ascii="Times New Roman" w:hAnsi="Times New Roman" w:cs="Times New Roman"/>
          <w:sz w:val="24"/>
          <w:szCs w:val="24"/>
        </w:rPr>
        <w:t>There is no father waiting on the porch to welcome him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51350">
        <w:rPr>
          <w:rFonts w:ascii="Times New Roman" w:hAnsi="Times New Roman" w:cs="Times New Roman"/>
          <w:sz w:val="24"/>
          <w:szCs w:val="24"/>
        </w:rPr>
        <w:t>There is no older brother in the fields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A51350">
        <w:rPr>
          <w:rFonts w:ascii="Times New Roman" w:hAnsi="Times New Roman" w:cs="Times New Roman"/>
          <w:sz w:val="24"/>
          <w:szCs w:val="24"/>
        </w:rPr>
        <w:t>The fatted calf is represented by a pile of bones lying to the side of the homestead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D71532">
        <w:rPr>
          <w:rFonts w:ascii="Times New Roman" w:hAnsi="Times New Roman" w:cs="Times New Roman"/>
          <w:sz w:val="24"/>
          <w:szCs w:val="24"/>
        </w:rPr>
        <w:t>Benton’s depiction shows that the prodigal son has returned home, but he has returned too late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D71532">
        <w:rPr>
          <w:rFonts w:ascii="Times New Roman" w:hAnsi="Times New Roman" w:cs="Times New Roman"/>
          <w:sz w:val="24"/>
          <w:szCs w:val="24"/>
        </w:rPr>
        <w:t>“Come before winter.”</w:t>
      </w:r>
    </w:p>
    <w:p w14:paraId="3293C98E" w14:textId="0458A6E1" w:rsidR="001B4443" w:rsidRDefault="001B4443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C5B5F" w14:textId="26DA9B33" w:rsidR="0055475E" w:rsidRDefault="0055475E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old movie, “Nobody’s Fool” starring the late Jessica Tandy and Paul Newman tells the story of Sully, a </w:t>
      </w:r>
      <w:r w:rsidR="001141E2">
        <w:rPr>
          <w:rFonts w:ascii="Times New Roman" w:hAnsi="Times New Roman" w:cs="Times New Roman"/>
          <w:sz w:val="24"/>
          <w:szCs w:val="24"/>
        </w:rPr>
        <w:t>60-year-old</w:t>
      </w:r>
      <w:r w:rsidR="00F1149D">
        <w:rPr>
          <w:rFonts w:ascii="Times New Roman" w:hAnsi="Times New Roman" w:cs="Times New Roman"/>
          <w:sz w:val="24"/>
          <w:szCs w:val="24"/>
        </w:rPr>
        <w:t xml:space="preserve"> handyman living in a small town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F1149D">
        <w:rPr>
          <w:rFonts w:ascii="Times New Roman" w:hAnsi="Times New Roman" w:cs="Times New Roman"/>
          <w:sz w:val="24"/>
          <w:szCs w:val="24"/>
        </w:rPr>
        <w:t>The movie doesn’t explain why but as a younger man, Sully walked out on his wife and infant son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1C7A67">
        <w:rPr>
          <w:rFonts w:ascii="Times New Roman" w:hAnsi="Times New Roman" w:cs="Times New Roman"/>
          <w:sz w:val="24"/>
          <w:szCs w:val="24"/>
        </w:rPr>
        <w:t>Now the son is a grown man and has a son of his own named Will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1C7A67">
        <w:rPr>
          <w:rFonts w:ascii="Times New Roman" w:hAnsi="Times New Roman" w:cs="Times New Roman"/>
          <w:sz w:val="24"/>
          <w:szCs w:val="24"/>
        </w:rPr>
        <w:t>As the film develops, Sully and grandson Will become close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1C7A67">
        <w:rPr>
          <w:rFonts w:ascii="Times New Roman" w:hAnsi="Times New Roman" w:cs="Times New Roman"/>
          <w:sz w:val="24"/>
          <w:szCs w:val="24"/>
        </w:rPr>
        <w:t xml:space="preserve">The son watches this with </w:t>
      </w:r>
      <w:r w:rsidR="00675382">
        <w:rPr>
          <w:rFonts w:ascii="Times New Roman" w:hAnsi="Times New Roman" w:cs="Times New Roman"/>
          <w:sz w:val="24"/>
          <w:szCs w:val="24"/>
        </w:rPr>
        <w:t>surprise</w:t>
      </w:r>
      <w:r w:rsidR="000F795F">
        <w:rPr>
          <w:rFonts w:ascii="Times New Roman" w:hAnsi="Times New Roman" w:cs="Times New Roman"/>
          <w:sz w:val="24"/>
          <w:szCs w:val="24"/>
        </w:rPr>
        <w:t xml:space="preserve">. </w:t>
      </w:r>
      <w:r w:rsidR="00675382">
        <w:rPr>
          <w:rFonts w:ascii="Times New Roman" w:hAnsi="Times New Roman" w:cs="Times New Roman"/>
          <w:sz w:val="24"/>
          <w:szCs w:val="24"/>
        </w:rPr>
        <w:t>Finally it comes to a head and the enraged son asked, “How come you are a Granddad to Will</w:t>
      </w:r>
      <w:r w:rsidR="00D10662">
        <w:rPr>
          <w:rFonts w:ascii="Times New Roman" w:hAnsi="Times New Roman" w:cs="Times New Roman"/>
          <w:sz w:val="24"/>
          <w:szCs w:val="24"/>
        </w:rPr>
        <w:t>,</w:t>
      </w:r>
      <w:r w:rsidR="00675382">
        <w:rPr>
          <w:rFonts w:ascii="Times New Roman" w:hAnsi="Times New Roman" w:cs="Times New Roman"/>
          <w:sz w:val="24"/>
          <w:szCs w:val="24"/>
        </w:rPr>
        <w:t xml:space="preserve"> but you were never a father to me?</w:t>
      </w:r>
      <w:r w:rsidR="00A20089">
        <w:rPr>
          <w:rFonts w:ascii="Times New Roman" w:hAnsi="Times New Roman" w:cs="Times New Roman"/>
          <w:sz w:val="24"/>
          <w:szCs w:val="24"/>
        </w:rPr>
        <w:t>”</w:t>
      </w:r>
    </w:p>
    <w:p w14:paraId="4EC53FF7" w14:textId="77777777" w:rsidR="00675382" w:rsidRDefault="00675382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466EA" w14:textId="07641DDF" w:rsidR="00820ADB" w:rsidRDefault="00675382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moment of silence</w:t>
      </w:r>
      <w:r w:rsidR="00820ADB">
        <w:rPr>
          <w:rFonts w:ascii="Times New Roman" w:hAnsi="Times New Roman" w:cs="Times New Roman"/>
          <w:sz w:val="24"/>
          <w:szCs w:val="24"/>
        </w:rPr>
        <w:t xml:space="preserve"> and then Sully replies, “You have to start somewhere.” We cannot undo the past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20ADB">
        <w:rPr>
          <w:rFonts w:ascii="Times New Roman" w:hAnsi="Times New Roman" w:cs="Times New Roman"/>
          <w:sz w:val="24"/>
          <w:szCs w:val="24"/>
        </w:rPr>
        <w:t>The things we said or did cannot be changed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20ADB">
        <w:rPr>
          <w:rFonts w:ascii="Times New Roman" w:hAnsi="Times New Roman" w:cs="Times New Roman"/>
          <w:sz w:val="24"/>
          <w:szCs w:val="24"/>
        </w:rPr>
        <w:t>But that doesn’t mean that we cannot live differently in this present moment.</w:t>
      </w:r>
    </w:p>
    <w:p w14:paraId="5775B593" w14:textId="77777777" w:rsidR="00820ADB" w:rsidRDefault="00820ADB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421B5" w14:textId="2B80CD4B" w:rsidR="00820ADB" w:rsidRDefault="00820ADB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look around you, are there broken relationships that you could mend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Is there someone you need to forgive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Is there someone </w:t>
      </w:r>
      <w:r w:rsidR="00B64EE1">
        <w:rPr>
          <w:rFonts w:ascii="Times New Roman" w:hAnsi="Times New Roman" w:cs="Times New Roman"/>
          <w:sz w:val="24"/>
          <w:szCs w:val="24"/>
        </w:rPr>
        <w:t>from whom you need to ask forgiveness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 w:rsidR="00B64EE1">
        <w:rPr>
          <w:rFonts w:ascii="Times New Roman" w:hAnsi="Times New Roman" w:cs="Times New Roman"/>
          <w:sz w:val="24"/>
          <w:szCs w:val="24"/>
        </w:rPr>
        <w:t>Commonly in those moments both parties will say, “If he wants to make the first move, that is fine with me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C91A86">
        <w:rPr>
          <w:rFonts w:ascii="Times New Roman" w:hAnsi="Times New Roman" w:cs="Times New Roman"/>
          <w:sz w:val="24"/>
          <w:szCs w:val="24"/>
        </w:rPr>
        <w:t>But I am not going to be the one.” And so the brokenness continues because no one is willing to make the first move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23790" w14:textId="77777777" w:rsidR="00AA77CB" w:rsidRDefault="00AA77CB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3D412" w14:textId="2D210D0A" w:rsidR="00AA77CB" w:rsidRDefault="00AA77CB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week I was listening to </w:t>
      </w:r>
      <w:r w:rsidR="00E8308F">
        <w:rPr>
          <w:rFonts w:ascii="Times New Roman" w:hAnsi="Times New Roman" w:cs="Times New Roman"/>
          <w:sz w:val="24"/>
          <w:szCs w:val="24"/>
        </w:rPr>
        <w:t>Kate Bowler’s podcast, “Everything Happens” and I heard her tell the story of her diagnosis with stage 4 cancer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E8308F">
        <w:rPr>
          <w:rFonts w:ascii="Times New Roman" w:hAnsi="Times New Roman" w:cs="Times New Roman"/>
          <w:sz w:val="24"/>
          <w:szCs w:val="24"/>
        </w:rPr>
        <w:t>I have heard her talk about this and write about it in her books and I almost skipped it presuming that there was nothing new to learn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E8308F">
        <w:rPr>
          <w:rFonts w:ascii="Times New Roman" w:hAnsi="Times New Roman" w:cs="Times New Roman"/>
          <w:sz w:val="24"/>
          <w:szCs w:val="24"/>
        </w:rPr>
        <w:t xml:space="preserve">But for the first time, I heard her speak about some of the doctors and nurses </w:t>
      </w:r>
      <w:r w:rsidR="001A1046">
        <w:rPr>
          <w:rFonts w:ascii="Times New Roman" w:hAnsi="Times New Roman" w:cs="Times New Roman"/>
          <w:sz w:val="24"/>
          <w:szCs w:val="24"/>
        </w:rPr>
        <w:t>who were a part of those initial treatments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1A1046">
        <w:rPr>
          <w:rFonts w:ascii="Times New Roman" w:hAnsi="Times New Roman" w:cs="Times New Roman"/>
          <w:sz w:val="24"/>
          <w:szCs w:val="24"/>
        </w:rPr>
        <w:t>Some of the doctors ignored her comments about excruciating pain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1A1046">
        <w:rPr>
          <w:rFonts w:ascii="Times New Roman" w:hAnsi="Times New Roman" w:cs="Times New Roman"/>
          <w:sz w:val="24"/>
          <w:szCs w:val="24"/>
        </w:rPr>
        <w:t>They sent her home with Pepto-Bismol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5C1FEF">
        <w:rPr>
          <w:rFonts w:ascii="Times New Roman" w:hAnsi="Times New Roman" w:cs="Times New Roman"/>
          <w:sz w:val="24"/>
          <w:szCs w:val="24"/>
        </w:rPr>
        <w:t>She eventually had to demand a more thorough scan, refusing to leave until they did so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5C1FEF">
        <w:rPr>
          <w:rFonts w:ascii="Times New Roman" w:hAnsi="Times New Roman" w:cs="Times New Roman"/>
          <w:sz w:val="24"/>
          <w:szCs w:val="24"/>
        </w:rPr>
        <w:t xml:space="preserve">Dismissively the doctors performed the </w:t>
      </w:r>
      <w:r w:rsidR="001141E2">
        <w:rPr>
          <w:rFonts w:ascii="Times New Roman" w:hAnsi="Times New Roman" w:cs="Times New Roman"/>
          <w:sz w:val="24"/>
          <w:szCs w:val="24"/>
        </w:rPr>
        <w:t>tests,</w:t>
      </w:r>
      <w:r w:rsidR="005C1FEF">
        <w:rPr>
          <w:rFonts w:ascii="Times New Roman" w:hAnsi="Times New Roman" w:cs="Times New Roman"/>
          <w:sz w:val="24"/>
          <w:szCs w:val="24"/>
        </w:rPr>
        <w:t xml:space="preserve"> and the next day called her to say she needed to come back immediately as the tests showed stage-4 cancer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5C1FEF">
        <w:rPr>
          <w:rFonts w:ascii="Times New Roman" w:hAnsi="Times New Roman" w:cs="Times New Roman"/>
          <w:sz w:val="24"/>
          <w:szCs w:val="24"/>
        </w:rPr>
        <w:t xml:space="preserve">She also talked about the nurse who told her that she needed to </w:t>
      </w:r>
      <w:r w:rsidR="00364821">
        <w:rPr>
          <w:rFonts w:ascii="Times New Roman" w:hAnsi="Times New Roman" w:cs="Times New Roman"/>
          <w:sz w:val="24"/>
          <w:szCs w:val="24"/>
        </w:rPr>
        <w:t>just accept that she was going to die and the sooner she accepted this the better everyone would be.</w:t>
      </w:r>
    </w:p>
    <w:p w14:paraId="4EF3A80B" w14:textId="77777777" w:rsidR="00364821" w:rsidRDefault="00364821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C7F8A" w14:textId="795E2EF9" w:rsidR="00364821" w:rsidRDefault="006A1660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64821">
        <w:rPr>
          <w:rFonts w:ascii="Times New Roman" w:hAnsi="Times New Roman" w:cs="Times New Roman"/>
          <w:sz w:val="24"/>
          <w:szCs w:val="24"/>
        </w:rPr>
        <w:t>irst, I want to say that I believe such statements are not indicative of the kindness and care of most doctors and nurses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364821">
        <w:rPr>
          <w:rFonts w:ascii="Times New Roman" w:hAnsi="Times New Roman" w:cs="Times New Roman"/>
          <w:sz w:val="24"/>
          <w:szCs w:val="24"/>
        </w:rPr>
        <w:t xml:space="preserve">But I heard these comments and wondered, “how does one </w:t>
      </w:r>
      <w:r w:rsidR="00C76217">
        <w:rPr>
          <w:rFonts w:ascii="Times New Roman" w:hAnsi="Times New Roman" w:cs="Times New Roman"/>
          <w:sz w:val="24"/>
          <w:szCs w:val="24"/>
        </w:rPr>
        <w:t>look back years later with forgiveness for such hurtful statements?” I was so curious that I wrote to her and asked this question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C76217">
        <w:rPr>
          <w:rFonts w:ascii="Times New Roman" w:hAnsi="Times New Roman" w:cs="Times New Roman"/>
          <w:sz w:val="24"/>
          <w:szCs w:val="24"/>
        </w:rPr>
        <w:t>How does she not harbor ill-will or even hatred toward those who made such hurtful comments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 w:rsidR="00C76217">
        <w:rPr>
          <w:rFonts w:ascii="Times New Roman" w:hAnsi="Times New Roman" w:cs="Times New Roman"/>
          <w:sz w:val="24"/>
          <w:szCs w:val="24"/>
        </w:rPr>
        <w:t xml:space="preserve">What </w:t>
      </w:r>
      <w:r w:rsidR="00CD7EE4">
        <w:rPr>
          <w:rFonts w:ascii="Times New Roman" w:hAnsi="Times New Roman" w:cs="Times New Roman"/>
          <w:sz w:val="24"/>
          <w:szCs w:val="24"/>
        </w:rPr>
        <w:t>I am certain of is this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CD7EE4">
        <w:rPr>
          <w:rFonts w:ascii="Times New Roman" w:hAnsi="Times New Roman" w:cs="Times New Roman"/>
          <w:sz w:val="24"/>
          <w:szCs w:val="24"/>
        </w:rPr>
        <w:t>We can go through life holding grudges, angry at those who have said or done the wrong thing, even plotting revenge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25614F">
        <w:rPr>
          <w:rFonts w:ascii="Times New Roman" w:hAnsi="Times New Roman" w:cs="Times New Roman"/>
          <w:sz w:val="24"/>
          <w:szCs w:val="24"/>
        </w:rPr>
        <w:t>But when does it become the time to let go of those things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 w:rsidR="0025614F">
        <w:rPr>
          <w:rFonts w:ascii="Times New Roman" w:hAnsi="Times New Roman" w:cs="Times New Roman"/>
          <w:sz w:val="24"/>
          <w:szCs w:val="24"/>
        </w:rPr>
        <w:t xml:space="preserve">When do we say, “Enough.” </w:t>
      </w:r>
      <w:r w:rsidR="000F795F">
        <w:rPr>
          <w:rFonts w:ascii="Times New Roman" w:hAnsi="Times New Roman" w:cs="Times New Roman"/>
          <w:sz w:val="24"/>
          <w:szCs w:val="24"/>
        </w:rPr>
        <w:t>When</w:t>
      </w:r>
      <w:r w:rsidR="0025614F">
        <w:rPr>
          <w:rFonts w:ascii="Times New Roman" w:hAnsi="Times New Roman" w:cs="Times New Roman"/>
          <w:sz w:val="24"/>
          <w:szCs w:val="24"/>
        </w:rPr>
        <w:t xml:space="preserve"> do we begin to forgive rather than allowing the hurt and hatred to fester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 w:rsidR="00D51E3F">
        <w:rPr>
          <w:rFonts w:ascii="Times New Roman" w:hAnsi="Times New Roman" w:cs="Times New Roman"/>
          <w:sz w:val="24"/>
          <w:szCs w:val="24"/>
        </w:rPr>
        <w:t>There is never an easy moment to do these things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D51E3F">
        <w:rPr>
          <w:rFonts w:ascii="Times New Roman" w:hAnsi="Times New Roman" w:cs="Times New Roman"/>
          <w:sz w:val="24"/>
          <w:szCs w:val="24"/>
        </w:rPr>
        <w:t>We have to start somewhere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D51E3F">
        <w:rPr>
          <w:rFonts w:ascii="Times New Roman" w:hAnsi="Times New Roman" w:cs="Times New Roman"/>
          <w:sz w:val="24"/>
          <w:szCs w:val="24"/>
        </w:rPr>
        <w:t>Start here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D51E3F">
        <w:rPr>
          <w:rFonts w:ascii="Times New Roman" w:hAnsi="Times New Roman" w:cs="Times New Roman"/>
          <w:sz w:val="24"/>
          <w:szCs w:val="24"/>
        </w:rPr>
        <w:t>Start now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D51E3F">
        <w:rPr>
          <w:rFonts w:ascii="Times New Roman" w:hAnsi="Times New Roman" w:cs="Times New Roman"/>
          <w:sz w:val="24"/>
          <w:szCs w:val="24"/>
        </w:rPr>
        <w:t>Come before winter.</w:t>
      </w:r>
    </w:p>
    <w:p w14:paraId="6A0AD3E2" w14:textId="77777777" w:rsidR="00D51E3F" w:rsidRDefault="00D51E3F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9FA975" w14:textId="2D3CF727" w:rsidR="00D51E3F" w:rsidRDefault="00572F6C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his novel, “The Fall” by Albert Camus, he tells the story of Jean Baptiste Clement who one day hears someone jump off a bridge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 the reader we are left uncertain about what happened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Were they pushed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Did they fall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Was it an accident or was it intentional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 w:rsidR="00A136F3">
        <w:rPr>
          <w:rFonts w:ascii="Times New Roman" w:hAnsi="Times New Roman" w:cs="Times New Roman"/>
          <w:sz w:val="24"/>
          <w:szCs w:val="24"/>
        </w:rPr>
        <w:t>What we know is that Clement did nothing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A136F3">
        <w:rPr>
          <w:rFonts w:ascii="Times New Roman" w:hAnsi="Times New Roman" w:cs="Times New Roman"/>
          <w:sz w:val="24"/>
          <w:szCs w:val="24"/>
        </w:rPr>
        <w:t>And it tears at his conscience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A136F3">
        <w:rPr>
          <w:rFonts w:ascii="Times New Roman" w:hAnsi="Times New Roman" w:cs="Times New Roman"/>
          <w:sz w:val="24"/>
          <w:szCs w:val="24"/>
        </w:rPr>
        <w:t>He finds himself walking near the bridges in town hoping for a second chance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F14E7">
        <w:rPr>
          <w:rFonts w:ascii="Times New Roman" w:hAnsi="Times New Roman" w:cs="Times New Roman"/>
          <w:sz w:val="24"/>
          <w:szCs w:val="24"/>
        </w:rPr>
        <w:t xml:space="preserve">If </w:t>
      </w:r>
      <w:r w:rsidR="000F795F">
        <w:rPr>
          <w:rFonts w:ascii="Times New Roman" w:hAnsi="Times New Roman" w:cs="Times New Roman"/>
          <w:sz w:val="24"/>
          <w:szCs w:val="24"/>
        </w:rPr>
        <w:t>it ever</w:t>
      </w:r>
      <w:r w:rsidR="008F14E7">
        <w:rPr>
          <w:rFonts w:ascii="Times New Roman" w:hAnsi="Times New Roman" w:cs="Times New Roman"/>
          <w:sz w:val="24"/>
          <w:szCs w:val="24"/>
        </w:rPr>
        <w:t xml:space="preserve"> happens again, he expects to be prepared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F14E7">
        <w:rPr>
          <w:rFonts w:ascii="Times New Roman" w:hAnsi="Times New Roman" w:cs="Times New Roman"/>
          <w:sz w:val="24"/>
          <w:szCs w:val="24"/>
        </w:rPr>
        <w:t>He concludes the novel by thinking, “O young woman, throw yourself into the water again so that I may have the chance of saving both of us.” But his conscience responds, “What a risky suggestion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F14E7">
        <w:rPr>
          <w:rFonts w:ascii="Times New Roman" w:hAnsi="Times New Roman" w:cs="Times New Roman"/>
          <w:sz w:val="24"/>
          <w:szCs w:val="24"/>
        </w:rPr>
        <w:t>We’d have to go through with it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F14E7">
        <w:rPr>
          <w:rFonts w:ascii="Times New Roman" w:hAnsi="Times New Roman" w:cs="Times New Roman"/>
          <w:sz w:val="24"/>
          <w:szCs w:val="24"/>
        </w:rPr>
        <w:t>Brr…</w:t>
      </w:r>
      <w:r w:rsidR="00CD1907">
        <w:rPr>
          <w:rFonts w:ascii="Times New Roman" w:hAnsi="Times New Roman" w:cs="Times New Roman"/>
          <w:sz w:val="24"/>
          <w:szCs w:val="24"/>
        </w:rPr>
        <w:t xml:space="preserve">! </w:t>
      </w:r>
      <w:r w:rsidR="008F14E7">
        <w:rPr>
          <w:rFonts w:ascii="Times New Roman" w:hAnsi="Times New Roman" w:cs="Times New Roman"/>
          <w:sz w:val="24"/>
          <w:szCs w:val="24"/>
        </w:rPr>
        <w:t>The water’s cold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F14E7">
        <w:rPr>
          <w:rFonts w:ascii="Times New Roman" w:hAnsi="Times New Roman" w:cs="Times New Roman"/>
          <w:sz w:val="24"/>
          <w:szCs w:val="24"/>
        </w:rPr>
        <w:t>But let’s not worry</w:t>
      </w:r>
      <w:r w:rsidR="00CD1907">
        <w:rPr>
          <w:rFonts w:ascii="Times New Roman" w:hAnsi="Times New Roman" w:cs="Times New Roman"/>
          <w:sz w:val="24"/>
          <w:szCs w:val="24"/>
        </w:rPr>
        <w:t xml:space="preserve">! </w:t>
      </w:r>
      <w:r w:rsidR="008F14E7">
        <w:rPr>
          <w:rFonts w:ascii="Times New Roman" w:hAnsi="Times New Roman" w:cs="Times New Roman"/>
          <w:sz w:val="24"/>
          <w:szCs w:val="24"/>
        </w:rPr>
        <w:t>It’s too late now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F14E7">
        <w:rPr>
          <w:rFonts w:ascii="Times New Roman" w:hAnsi="Times New Roman" w:cs="Times New Roman"/>
          <w:sz w:val="24"/>
          <w:szCs w:val="24"/>
        </w:rPr>
        <w:t>It will always be too late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8F14E7">
        <w:rPr>
          <w:rFonts w:ascii="Times New Roman" w:hAnsi="Times New Roman" w:cs="Times New Roman"/>
          <w:sz w:val="24"/>
          <w:szCs w:val="24"/>
        </w:rPr>
        <w:t>Fortunately.”</w:t>
      </w:r>
    </w:p>
    <w:p w14:paraId="06EBE095" w14:textId="77777777" w:rsidR="008F14E7" w:rsidRDefault="008F14E7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81DE4" w14:textId="300CC88E" w:rsidR="008F14E7" w:rsidRDefault="008F14E7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 want to leave you with is not a sense of missed opportunities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will always be those things that we wish we could change or take back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That is normal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the past is behind us.</w:t>
      </w:r>
    </w:p>
    <w:p w14:paraId="3251C38A" w14:textId="77777777" w:rsidR="00FA6B02" w:rsidRDefault="00FA6B02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5C233" w14:textId="7DCBF6D5" w:rsidR="00D71532" w:rsidRPr="00E718D3" w:rsidRDefault="00FA6B02" w:rsidP="00E7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today’s message is to say that it is not too late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can make a difference in this present moment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Whether it is rebuilding a broken relationsh</w:t>
      </w:r>
      <w:r w:rsidR="00011044">
        <w:rPr>
          <w:rFonts w:ascii="Times New Roman" w:hAnsi="Times New Roman" w:cs="Times New Roman"/>
          <w:sz w:val="24"/>
          <w:szCs w:val="24"/>
        </w:rPr>
        <w:t>ip, giving time to the people and things that are important, telling someone how much you care, or simply by doing those things we meant to get around to someday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011044">
        <w:rPr>
          <w:rFonts w:ascii="Times New Roman" w:hAnsi="Times New Roman" w:cs="Times New Roman"/>
          <w:sz w:val="24"/>
          <w:szCs w:val="24"/>
        </w:rPr>
        <w:t xml:space="preserve">The weather may be turning cold, but winter is not </w:t>
      </w:r>
      <w:r w:rsidR="000F795F">
        <w:rPr>
          <w:rFonts w:ascii="Times New Roman" w:hAnsi="Times New Roman" w:cs="Times New Roman"/>
          <w:sz w:val="24"/>
          <w:szCs w:val="24"/>
        </w:rPr>
        <w:t>here yet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011044">
        <w:rPr>
          <w:rFonts w:ascii="Times New Roman" w:hAnsi="Times New Roman" w:cs="Times New Roman"/>
          <w:sz w:val="24"/>
          <w:szCs w:val="24"/>
        </w:rPr>
        <w:t>It’s not too late</w:t>
      </w:r>
      <w:r w:rsidR="00CD1907">
        <w:rPr>
          <w:rFonts w:ascii="Times New Roman" w:hAnsi="Times New Roman" w:cs="Times New Roman"/>
          <w:sz w:val="24"/>
          <w:szCs w:val="24"/>
        </w:rPr>
        <w:t xml:space="preserve">. </w:t>
      </w:r>
      <w:r w:rsidR="00011044">
        <w:rPr>
          <w:rFonts w:ascii="Times New Roman" w:hAnsi="Times New Roman" w:cs="Times New Roman"/>
          <w:sz w:val="24"/>
          <w:szCs w:val="24"/>
        </w:rPr>
        <w:t>What is God calling you to do today</w:t>
      </w:r>
      <w:r w:rsidR="00CD1907">
        <w:rPr>
          <w:rFonts w:ascii="Times New Roman" w:hAnsi="Times New Roman" w:cs="Times New Roman"/>
          <w:sz w:val="24"/>
          <w:szCs w:val="24"/>
        </w:rPr>
        <w:t xml:space="preserve">? </w:t>
      </w:r>
      <w:r w:rsidR="00011044">
        <w:rPr>
          <w:rFonts w:ascii="Times New Roman" w:hAnsi="Times New Roman" w:cs="Times New Roman"/>
          <w:sz w:val="24"/>
          <w:szCs w:val="24"/>
        </w:rPr>
        <w:t>Come before winter.</w:t>
      </w:r>
    </w:p>
    <w:sectPr w:rsidR="00D71532" w:rsidRPr="00E7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D3"/>
    <w:rsid w:val="00000054"/>
    <w:rsid w:val="00011044"/>
    <w:rsid w:val="00020D66"/>
    <w:rsid w:val="000B07DE"/>
    <w:rsid w:val="000D0F04"/>
    <w:rsid w:val="000F795F"/>
    <w:rsid w:val="00112E72"/>
    <w:rsid w:val="001141E2"/>
    <w:rsid w:val="00144957"/>
    <w:rsid w:val="001525B1"/>
    <w:rsid w:val="00157C13"/>
    <w:rsid w:val="001A1046"/>
    <w:rsid w:val="001B4443"/>
    <w:rsid w:val="001C7A67"/>
    <w:rsid w:val="0020115E"/>
    <w:rsid w:val="0025614F"/>
    <w:rsid w:val="002A1141"/>
    <w:rsid w:val="002C4D26"/>
    <w:rsid w:val="002E1092"/>
    <w:rsid w:val="003238A7"/>
    <w:rsid w:val="00364821"/>
    <w:rsid w:val="00381163"/>
    <w:rsid w:val="003A2555"/>
    <w:rsid w:val="003A36ED"/>
    <w:rsid w:val="003B38A6"/>
    <w:rsid w:val="003B65E8"/>
    <w:rsid w:val="003B6633"/>
    <w:rsid w:val="00405EB0"/>
    <w:rsid w:val="0041039E"/>
    <w:rsid w:val="00453E32"/>
    <w:rsid w:val="00471FB9"/>
    <w:rsid w:val="00485059"/>
    <w:rsid w:val="004A198E"/>
    <w:rsid w:val="00550A89"/>
    <w:rsid w:val="0055475E"/>
    <w:rsid w:val="00555688"/>
    <w:rsid w:val="00572F6C"/>
    <w:rsid w:val="005A1AB0"/>
    <w:rsid w:val="005C1FEF"/>
    <w:rsid w:val="005F15BC"/>
    <w:rsid w:val="005F54B6"/>
    <w:rsid w:val="00634808"/>
    <w:rsid w:val="00675382"/>
    <w:rsid w:val="006A1660"/>
    <w:rsid w:val="006D3F6D"/>
    <w:rsid w:val="006D7232"/>
    <w:rsid w:val="00713B8E"/>
    <w:rsid w:val="0073397D"/>
    <w:rsid w:val="00736934"/>
    <w:rsid w:val="007E7E9F"/>
    <w:rsid w:val="00820ADB"/>
    <w:rsid w:val="00827529"/>
    <w:rsid w:val="00867BC1"/>
    <w:rsid w:val="008F1250"/>
    <w:rsid w:val="008F14E7"/>
    <w:rsid w:val="00921690"/>
    <w:rsid w:val="009311BE"/>
    <w:rsid w:val="00942893"/>
    <w:rsid w:val="00962594"/>
    <w:rsid w:val="009D0A38"/>
    <w:rsid w:val="00A136F3"/>
    <w:rsid w:val="00A20089"/>
    <w:rsid w:val="00A30BDB"/>
    <w:rsid w:val="00A51350"/>
    <w:rsid w:val="00AA77CB"/>
    <w:rsid w:val="00AB0FBF"/>
    <w:rsid w:val="00AB46DB"/>
    <w:rsid w:val="00AD2A32"/>
    <w:rsid w:val="00AE4293"/>
    <w:rsid w:val="00B11121"/>
    <w:rsid w:val="00B303BD"/>
    <w:rsid w:val="00B36E67"/>
    <w:rsid w:val="00B64EE1"/>
    <w:rsid w:val="00BE5A45"/>
    <w:rsid w:val="00C4717B"/>
    <w:rsid w:val="00C76217"/>
    <w:rsid w:val="00C91A86"/>
    <w:rsid w:val="00CA2152"/>
    <w:rsid w:val="00CB1F8F"/>
    <w:rsid w:val="00CD1907"/>
    <w:rsid w:val="00CD7EE4"/>
    <w:rsid w:val="00D10662"/>
    <w:rsid w:val="00D51E3F"/>
    <w:rsid w:val="00D532B6"/>
    <w:rsid w:val="00D70930"/>
    <w:rsid w:val="00D71532"/>
    <w:rsid w:val="00DA629A"/>
    <w:rsid w:val="00DF0906"/>
    <w:rsid w:val="00E55AF1"/>
    <w:rsid w:val="00E63C7D"/>
    <w:rsid w:val="00E718D3"/>
    <w:rsid w:val="00E8308F"/>
    <w:rsid w:val="00EB7E8B"/>
    <w:rsid w:val="00EC2374"/>
    <w:rsid w:val="00EE24FD"/>
    <w:rsid w:val="00F1149D"/>
    <w:rsid w:val="00FA6216"/>
    <w:rsid w:val="00FA6B02"/>
    <w:rsid w:val="00FB09E2"/>
    <w:rsid w:val="00FE3D2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671C"/>
  <w15:chartTrackingRefBased/>
  <w15:docId w15:val="{9E512CE8-CC8D-4166-A841-62A20AD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8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Boles</dc:creator>
  <cp:keywords/>
  <dc:description/>
  <cp:lastModifiedBy>Vivien Teo</cp:lastModifiedBy>
  <cp:revision>11</cp:revision>
  <dcterms:created xsi:type="dcterms:W3CDTF">2024-11-15T13:50:00Z</dcterms:created>
  <dcterms:modified xsi:type="dcterms:W3CDTF">2024-11-15T13:58:00Z</dcterms:modified>
</cp:coreProperties>
</file>